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77DC4" w14:textId="77777777" w:rsidR="00424A5A" w:rsidRPr="00EF5BCA" w:rsidRDefault="00424A5A">
      <w:pPr>
        <w:rPr>
          <w:rFonts w:ascii="Arial" w:hAnsi="Arial" w:cs="Arial"/>
        </w:rPr>
      </w:pPr>
    </w:p>
    <w:p w14:paraId="1240796F" w14:textId="77777777" w:rsidR="00424A5A" w:rsidRPr="00EF5BCA" w:rsidRDefault="00424A5A">
      <w:pPr>
        <w:rPr>
          <w:rFonts w:ascii="Arial" w:hAnsi="Arial" w:cs="Arial"/>
        </w:rPr>
      </w:pPr>
    </w:p>
    <w:p w14:paraId="4E7F57C3" w14:textId="77777777" w:rsidR="00424A5A" w:rsidRPr="00EF5BCA" w:rsidRDefault="00424A5A" w:rsidP="00424A5A">
      <w:pPr>
        <w:rPr>
          <w:rFonts w:ascii="Arial" w:hAnsi="Arial" w:cs="Arial"/>
        </w:rPr>
      </w:pPr>
    </w:p>
    <w:p w14:paraId="0656B5C6" w14:textId="77777777" w:rsidR="00AC619E" w:rsidRPr="00EF5BCA" w:rsidRDefault="00AC619E" w:rsidP="00FB7714">
      <w:pPr>
        <w:rPr>
          <w:rFonts w:ascii="Arial" w:hAnsi="Arial" w:cs="Arial"/>
          <w:sz w:val="22"/>
          <w:szCs w:val="22"/>
        </w:rPr>
      </w:pPr>
    </w:p>
    <w:p w14:paraId="47882FEA" w14:textId="77777777" w:rsidR="00AC619E" w:rsidRPr="00EF5BCA" w:rsidRDefault="00AC619E" w:rsidP="00FB7714">
      <w:pPr>
        <w:rPr>
          <w:rFonts w:ascii="Arial" w:hAnsi="Arial" w:cs="Arial"/>
          <w:sz w:val="22"/>
          <w:szCs w:val="22"/>
        </w:rPr>
      </w:pPr>
    </w:p>
    <w:p w14:paraId="4EA30CAF" w14:textId="77777777" w:rsidR="009D352B" w:rsidRPr="00EF5BCA" w:rsidRDefault="009D352B" w:rsidP="009D352B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9D352B" w:rsidRPr="00EF5BCA" w14:paraId="47C7C105" w14:textId="77777777" w:rsidTr="00D52B5B">
        <w:tc>
          <w:tcPr>
            <w:tcW w:w="1080" w:type="dxa"/>
            <w:vAlign w:val="center"/>
          </w:tcPr>
          <w:p w14:paraId="602A65E5" w14:textId="77777777" w:rsidR="009D352B" w:rsidRPr="00EF5BCA" w:rsidRDefault="009D352B" w:rsidP="00D52B5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5BCA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5593F79A" w14:textId="0DA98D74" w:rsidR="009D352B" w:rsidRPr="00EF5BCA" w:rsidRDefault="00623245" w:rsidP="00D52B5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F5BCA">
              <w:rPr>
                <w:rFonts w:ascii="Arial" w:hAnsi="Arial" w:cs="Arial"/>
                <w:noProof/>
                <w:lang w:eastAsia="sl-SI"/>
              </w:rPr>
              <w:drawing>
                <wp:anchor distT="0" distB="0" distL="114300" distR="114300" simplePos="0" relativeHeight="251657728" behindDoc="1" locked="0" layoutInCell="1" allowOverlap="1" wp14:anchorId="206C3CC4" wp14:editId="7363FC33">
                  <wp:simplePos x="0" y="0"/>
                  <wp:positionH relativeFrom="column">
                    <wp:posOffset>-1278890</wp:posOffset>
                  </wp:positionH>
                  <wp:positionV relativeFrom="paragraph">
                    <wp:posOffset>-1243965</wp:posOffset>
                  </wp:positionV>
                  <wp:extent cx="4492625" cy="1437005"/>
                  <wp:effectExtent l="0" t="0" r="3175" b="0"/>
                  <wp:wrapNone/>
                  <wp:docPr id="5" name="Picture 5" descr="SL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L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2625" cy="14370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64DBF" w:rsidRPr="00EF5BCA">
              <w:rPr>
                <w:rFonts w:ascii="Arial" w:hAnsi="Arial" w:cs="Arial"/>
                <w:sz w:val="16"/>
                <w:szCs w:val="16"/>
              </w:rPr>
              <w:t>43001-</w:t>
            </w:r>
            <w:r w:rsidR="009B47F4" w:rsidRPr="00EF5BCA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37</w:t>
            </w:r>
            <w:r w:rsidR="00864DBF" w:rsidRPr="00EF5BCA">
              <w:rPr>
                <w:rFonts w:ascii="Arial" w:hAnsi="Arial" w:cs="Arial"/>
                <w:sz w:val="16"/>
                <w:szCs w:val="16"/>
              </w:rPr>
              <w:t>/202</w:t>
            </w:r>
            <w:r w:rsidR="009B47F4" w:rsidRPr="00EF5BCA">
              <w:rPr>
                <w:rFonts w:ascii="Arial" w:hAnsi="Arial" w:cs="Arial"/>
                <w:sz w:val="16"/>
                <w:szCs w:val="16"/>
              </w:rPr>
              <w:t>5</w:t>
            </w:r>
            <w:r w:rsidR="00B658B2">
              <w:rPr>
                <w:rFonts w:ascii="Arial" w:hAnsi="Arial" w:cs="Arial"/>
                <w:sz w:val="16"/>
                <w:szCs w:val="16"/>
              </w:rPr>
              <w:t>-02</w:t>
            </w:r>
          </w:p>
        </w:tc>
        <w:tc>
          <w:tcPr>
            <w:tcW w:w="1080" w:type="dxa"/>
            <w:vAlign w:val="center"/>
          </w:tcPr>
          <w:p w14:paraId="288EC0FD" w14:textId="77777777" w:rsidR="009D352B" w:rsidRPr="00EF5BCA" w:rsidRDefault="009D352B" w:rsidP="00D52B5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78E6EEC" w14:textId="77777777" w:rsidR="009D352B" w:rsidRPr="00EF5BCA" w:rsidRDefault="009D352B" w:rsidP="00D52B5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F5BCA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EF5BCA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7E42125F" w14:textId="77777777" w:rsidR="009D352B" w:rsidRPr="00EF5BCA" w:rsidRDefault="003A7A4A" w:rsidP="00D52B5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A7A4A">
              <w:rPr>
                <w:rFonts w:ascii="Arial" w:hAnsi="Arial" w:cs="Arial"/>
                <w:sz w:val="16"/>
                <w:szCs w:val="16"/>
              </w:rPr>
              <w:t>A-</w:t>
            </w:r>
            <w:r w:rsidR="00623245">
              <w:rPr>
                <w:rFonts w:ascii="Arial" w:hAnsi="Arial" w:cs="Arial"/>
                <w:sz w:val="16"/>
                <w:szCs w:val="16"/>
              </w:rPr>
              <w:t>50</w:t>
            </w:r>
            <w:r w:rsidRPr="003A7A4A">
              <w:rPr>
                <w:rFonts w:ascii="Arial" w:hAnsi="Arial" w:cs="Arial"/>
                <w:sz w:val="16"/>
                <w:szCs w:val="16"/>
              </w:rPr>
              <w:t xml:space="preserve">/25 S   </w:t>
            </w:r>
          </w:p>
        </w:tc>
      </w:tr>
      <w:tr w:rsidR="009D352B" w:rsidRPr="00EF5BCA" w14:paraId="4F1A5749" w14:textId="77777777" w:rsidTr="00D52B5B">
        <w:tc>
          <w:tcPr>
            <w:tcW w:w="1080" w:type="dxa"/>
            <w:vAlign w:val="center"/>
          </w:tcPr>
          <w:p w14:paraId="5544B60E" w14:textId="77777777" w:rsidR="009D352B" w:rsidRPr="00EF5BCA" w:rsidRDefault="009D352B" w:rsidP="00D52B5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5BCA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48091DBD" w14:textId="77777777" w:rsidR="009D352B" w:rsidRPr="00EF5BCA" w:rsidRDefault="005F7FF8" w:rsidP="00D52B5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  <w:r w:rsidR="009B47F4" w:rsidRPr="00EF5BCA">
              <w:rPr>
                <w:rFonts w:ascii="Arial" w:hAnsi="Arial" w:cs="Arial"/>
                <w:sz w:val="16"/>
                <w:szCs w:val="16"/>
              </w:rPr>
              <w:t>. 1</w:t>
            </w:r>
            <w:r w:rsidR="003A7A4A">
              <w:rPr>
                <w:rFonts w:ascii="Arial" w:hAnsi="Arial" w:cs="Arial"/>
                <w:sz w:val="16"/>
                <w:szCs w:val="16"/>
              </w:rPr>
              <w:t>2</w:t>
            </w:r>
            <w:r w:rsidR="009B47F4" w:rsidRPr="00EF5BCA">
              <w:rPr>
                <w:rFonts w:ascii="Arial" w:hAnsi="Arial" w:cs="Arial"/>
                <w:sz w:val="16"/>
                <w:szCs w:val="16"/>
              </w:rPr>
              <w:t>. 2025</w:t>
            </w:r>
          </w:p>
        </w:tc>
        <w:tc>
          <w:tcPr>
            <w:tcW w:w="1080" w:type="dxa"/>
            <w:vAlign w:val="center"/>
          </w:tcPr>
          <w:p w14:paraId="20C6AFA8" w14:textId="77777777" w:rsidR="009D352B" w:rsidRPr="00EF5BCA" w:rsidRDefault="009D352B" w:rsidP="00D52B5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14D8B43" w14:textId="77777777" w:rsidR="009D352B" w:rsidRPr="00EF5BCA" w:rsidRDefault="009D352B" w:rsidP="00D52B5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5BCA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16E44AE8" w14:textId="77777777" w:rsidR="009D352B" w:rsidRPr="00EF5BCA" w:rsidRDefault="003A7A4A" w:rsidP="00D52B5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A7A4A">
              <w:rPr>
                <w:rFonts w:ascii="Arial" w:hAnsi="Arial" w:cs="Arial"/>
                <w:sz w:val="16"/>
                <w:szCs w:val="16"/>
              </w:rPr>
              <w:t>2431-25-001</w:t>
            </w:r>
            <w:r w:rsidR="00623245">
              <w:rPr>
                <w:rFonts w:ascii="Arial" w:hAnsi="Arial" w:cs="Arial"/>
                <w:sz w:val="16"/>
                <w:szCs w:val="16"/>
              </w:rPr>
              <w:t>147</w:t>
            </w:r>
            <w:r w:rsidRPr="003A7A4A">
              <w:rPr>
                <w:rFonts w:ascii="Arial" w:hAnsi="Arial" w:cs="Arial"/>
                <w:sz w:val="16"/>
                <w:szCs w:val="16"/>
              </w:rPr>
              <w:t>/0</w:t>
            </w:r>
          </w:p>
        </w:tc>
      </w:tr>
    </w:tbl>
    <w:p w14:paraId="409368EB" w14:textId="77777777" w:rsidR="009D352B" w:rsidRDefault="009D352B" w:rsidP="009D352B">
      <w:pPr>
        <w:pStyle w:val="Telobesedila2"/>
        <w:ind w:left="-181" w:right="-210"/>
        <w:rPr>
          <w:rFonts w:cs="Arial"/>
          <w:szCs w:val="20"/>
        </w:rPr>
      </w:pPr>
    </w:p>
    <w:p w14:paraId="722CD5FC" w14:textId="77777777" w:rsidR="00623245" w:rsidRPr="00EF5BCA" w:rsidRDefault="00623245" w:rsidP="009D352B">
      <w:pPr>
        <w:pStyle w:val="Telobesedila2"/>
        <w:ind w:left="-181" w:right="-210"/>
        <w:rPr>
          <w:rFonts w:cs="Arial"/>
          <w:szCs w:val="20"/>
        </w:rPr>
      </w:pPr>
    </w:p>
    <w:p w14:paraId="3D1A23DA" w14:textId="77777777" w:rsidR="00556816" w:rsidRPr="00EF5BCA" w:rsidRDefault="00556816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 w:val="22"/>
        </w:rPr>
      </w:pPr>
      <w:r w:rsidRPr="00EF5BCA">
        <w:rPr>
          <w:rFonts w:ascii="Arial" w:hAnsi="Arial" w:cs="Arial"/>
          <w:b/>
          <w:spacing w:val="20"/>
          <w:sz w:val="22"/>
        </w:rPr>
        <w:t xml:space="preserve">SPREMEMBA RAZPISNE DOKUMENTACIJE </w:t>
      </w:r>
    </w:p>
    <w:p w14:paraId="2EDE2D0D" w14:textId="77777777" w:rsidR="00556816" w:rsidRPr="004F738B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4F738B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1C7310CF" w14:textId="77777777" w:rsidR="00FB7714" w:rsidRPr="004F738B" w:rsidRDefault="00FB7714" w:rsidP="00FB7714">
      <w:pPr>
        <w:pStyle w:val="Konnaopomba-besedilo"/>
        <w:rPr>
          <w:rFonts w:ascii="Tahoma" w:hAnsi="Tahoma" w:cs="Tahoma"/>
          <w:sz w:val="22"/>
          <w:szCs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F738B" w:rsidRPr="004F738B" w14:paraId="3337C739" w14:textId="77777777" w:rsidTr="004F738B">
        <w:tc>
          <w:tcPr>
            <w:tcW w:w="9288" w:type="dxa"/>
          </w:tcPr>
          <w:p w14:paraId="3E1CF95E" w14:textId="77777777" w:rsidR="004F738B" w:rsidRDefault="004F738B" w:rsidP="004F738B">
            <w:pPr>
              <w:pStyle w:val="Konnaopomba-besedilo"/>
              <w:jc w:val="center"/>
              <w:rPr>
                <w:rFonts w:ascii="Tahoma" w:hAnsi="Tahoma" w:cs="Tahoma"/>
                <w:b/>
                <w:bCs/>
              </w:rPr>
            </w:pPr>
            <w:r w:rsidRPr="004F738B">
              <w:rPr>
                <w:rFonts w:ascii="Tahoma" w:hAnsi="Tahoma" w:cs="Tahoma"/>
                <w:b/>
                <w:bCs/>
              </w:rPr>
              <w:t xml:space="preserve">Izdelava strokovnih podlag za izdelavo študije </w:t>
            </w:r>
            <w:proofErr w:type="gramStart"/>
            <w:r w:rsidRPr="004F738B">
              <w:rPr>
                <w:rFonts w:ascii="Tahoma" w:hAnsi="Tahoma" w:cs="Tahoma"/>
                <w:b/>
                <w:bCs/>
              </w:rPr>
              <w:t xml:space="preserve">variant  </w:t>
            </w:r>
            <w:proofErr w:type="gramEnd"/>
            <w:r w:rsidRPr="004F738B">
              <w:rPr>
                <w:rFonts w:ascii="Tahoma" w:hAnsi="Tahoma" w:cs="Tahoma"/>
                <w:b/>
                <w:bCs/>
              </w:rPr>
              <w:t xml:space="preserve">/ predinvesticijske zasnove </w:t>
            </w:r>
          </w:p>
          <w:p w14:paraId="05589AD0" w14:textId="595C1EF8" w:rsidR="004F738B" w:rsidRPr="004F738B" w:rsidRDefault="004F738B" w:rsidP="004F738B">
            <w:pPr>
              <w:pStyle w:val="Konnaopomba-besedilo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4F738B">
              <w:rPr>
                <w:rFonts w:ascii="Tahoma" w:hAnsi="Tahoma" w:cs="Tahoma"/>
                <w:b/>
                <w:bCs/>
              </w:rPr>
              <w:t>za obvozno cesto Litija</w:t>
            </w:r>
          </w:p>
        </w:tc>
      </w:tr>
    </w:tbl>
    <w:p w14:paraId="7DE2AF3E" w14:textId="77777777" w:rsidR="004B34B5" w:rsidRPr="004F738B" w:rsidRDefault="004B34B5">
      <w:pPr>
        <w:pStyle w:val="Konnaopomba-besedilo"/>
        <w:jc w:val="both"/>
        <w:rPr>
          <w:rFonts w:ascii="Tahoma" w:hAnsi="Tahoma" w:cs="Tahoma"/>
          <w:b/>
          <w:szCs w:val="20"/>
        </w:rPr>
      </w:pPr>
    </w:p>
    <w:p w14:paraId="7C69E00C" w14:textId="77275CAC" w:rsidR="00F4188E" w:rsidRPr="004F738B" w:rsidRDefault="000646A9" w:rsidP="00F4188E">
      <w:pPr>
        <w:pStyle w:val="Konnaopomba-besedilo"/>
        <w:jc w:val="both"/>
        <w:rPr>
          <w:rFonts w:ascii="Tahoma" w:hAnsi="Tahoma" w:cs="Tahoma"/>
          <w:szCs w:val="20"/>
        </w:rPr>
      </w:pPr>
      <w:r w:rsidRPr="004F738B">
        <w:rPr>
          <w:rFonts w:ascii="Tahoma" w:hAnsi="Tahoma" w:cs="Tahoma"/>
          <w:szCs w:val="20"/>
        </w:rPr>
        <w:t>Obvestilo o spremembi razpisne dokumentacije je objavljeno na "Portalu javnih naročil"</w:t>
      </w:r>
      <w:r w:rsidR="00B658B2" w:rsidRPr="004F738B">
        <w:rPr>
          <w:rFonts w:ascii="Tahoma" w:hAnsi="Tahoma" w:cs="Tahoma"/>
          <w:szCs w:val="20"/>
        </w:rPr>
        <w:t>.</w:t>
      </w:r>
    </w:p>
    <w:p w14:paraId="04C51663" w14:textId="77777777" w:rsidR="00EF5BCA" w:rsidRPr="004F738B" w:rsidRDefault="00EF5BCA" w:rsidP="00F4188E">
      <w:pPr>
        <w:pStyle w:val="Konnaopomba-besedilo"/>
        <w:jc w:val="both"/>
        <w:rPr>
          <w:rFonts w:ascii="Tahoma" w:hAnsi="Tahoma" w:cs="Tahoma"/>
          <w:szCs w:val="20"/>
        </w:rPr>
      </w:pPr>
    </w:p>
    <w:p w14:paraId="17F88858" w14:textId="77777777" w:rsidR="00556816" w:rsidRPr="004F738B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4F738B">
        <w:rPr>
          <w:rFonts w:ascii="Tahoma" w:hAnsi="Tahoma" w:cs="Tahoma"/>
          <w:szCs w:val="20"/>
        </w:rPr>
        <w:t>Obrazložitev sprememb:</w:t>
      </w:r>
    </w:p>
    <w:p w14:paraId="34934A2C" w14:textId="77777777" w:rsidR="004B4D8D" w:rsidRPr="004F738B" w:rsidRDefault="004B4D8D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67"/>
      </w:tblGrid>
      <w:tr w:rsidR="00556816" w:rsidRPr="00EF5BCA" w14:paraId="3AE3FF10" w14:textId="77777777" w:rsidTr="00EE1F2E">
        <w:trPr>
          <w:trHeight w:val="3631"/>
        </w:trPr>
        <w:tc>
          <w:tcPr>
            <w:tcW w:w="9567" w:type="dxa"/>
          </w:tcPr>
          <w:p w14:paraId="1191484A" w14:textId="77777777" w:rsidR="00871A41" w:rsidRPr="00876168" w:rsidRDefault="00871A41" w:rsidP="00876168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  <w:p w14:paraId="0D8EEB3E" w14:textId="77777777" w:rsidR="003A7A4A" w:rsidRDefault="001C43B0" w:rsidP="00EE1F2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EF5BCA">
              <w:rPr>
                <w:rFonts w:ascii="Arial" w:hAnsi="Arial" w:cs="Arial"/>
                <w:sz w:val="20"/>
                <w:szCs w:val="20"/>
              </w:rPr>
              <w:t xml:space="preserve">Naročnik spreminja </w:t>
            </w:r>
            <w:r w:rsidR="003A7A4A">
              <w:rPr>
                <w:rFonts w:ascii="Arial" w:hAnsi="Arial" w:cs="Arial"/>
                <w:sz w:val="20"/>
                <w:szCs w:val="20"/>
              </w:rPr>
              <w:t>1</w:t>
            </w:r>
            <w:r w:rsidR="009F3FA3">
              <w:rPr>
                <w:rFonts w:ascii="Arial" w:hAnsi="Arial" w:cs="Arial"/>
                <w:sz w:val="20"/>
                <w:szCs w:val="20"/>
              </w:rPr>
              <w:t>0.</w:t>
            </w:r>
            <w:r w:rsidR="003A7A4A">
              <w:rPr>
                <w:rFonts w:ascii="Arial" w:hAnsi="Arial" w:cs="Arial"/>
                <w:sz w:val="20"/>
                <w:szCs w:val="20"/>
              </w:rPr>
              <w:t xml:space="preserve"> točko </w:t>
            </w:r>
            <w:r w:rsidR="009F3FA3">
              <w:rPr>
                <w:rFonts w:ascii="Arial" w:hAnsi="Arial" w:cs="Arial"/>
                <w:sz w:val="20"/>
                <w:szCs w:val="20"/>
              </w:rPr>
              <w:t>Vizualizacija</w:t>
            </w:r>
            <w:r w:rsidR="003A7A4A">
              <w:rPr>
                <w:rFonts w:ascii="Arial" w:hAnsi="Arial" w:cs="Arial"/>
                <w:sz w:val="20"/>
                <w:szCs w:val="20"/>
              </w:rPr>
              <w:t xml:space="preserve"> Popisa del z navedbo odgovornih oseb</w:t>
            </w:r>
            <w:r w:rsidRPr="00EF5B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EE37161" w14:textId="77777777" w:rsidR="008D343E" w:rsidRDefault="008D343E" w:rsidP="00876168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  <w:p w14:paraId="3681777F" w14:textId="77777777" w:rsidR="009F3FA3" w:rsidRDefault="009F3FA3" w:rsidP="00876168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9F3FA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DCF17ED" wp14:editId="6CD5D269">
                  <wp:extent cx="5937885" cy="1581150"/>
                  <wp:effectExtent l="0" t="0" r="5715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88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D21423" w14:textId="77777777" w:rsidR="009F3FA3" w:rsidRPr="00006553" w:rsidRDefault="009F3FA3" w:rsidP="00876168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  <w:p w14:paraId="595B43C0" w14:textId="77777777" w:rsidR="004B4D8D" w:rsidRDefault="004B4D8D" w:rsidP="00F4188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  <w:p w14:paraId="1D431011" w14:textId="77777777" w:rsidR="00F4188E" w:rsidRPr="00006553" w:rsidRDefault="00F4188E" w:rsidP="00F4188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006553">
              <w:rPr>
                <w:rFonts w:ascii="Arial" w:hAnsi="Arial" w:cs="Arial"/>
                <w:sz w:val="20"/>
                <w:szCs w:val="20"/>
              </w:rPr>
              <w:t>Vs</w:t>
            </w:r>
            <w:r w:rsidR="003A7A4A">
              <w:rPr>
                <w:rFonts w:ascii="Arial" w:hAnsi="Arial" w:cs="Arial"/>
                <w:sz w:val="20"/>
                <w:szCs w:val="20"/>
              </w:rPr>
              <w:t>e</w:t>
            </w:r>
            <w:r w:rsidRPr="00006553">
              <w:rPr>
                <w:rFonts w:ascii="Arial" w:hAnsi="Arial" w:cs="Arial"/>
                <w:sz w:val="20"/>
                <w:szCs w:val="20"/>
              </w:rPr>
              <w:t xml:space="preserve"> ostal</w:t>
            </w:r>
            <w:r w:rsidR="003A7A4A">
              <w:rPr>
                <w:rFonts w:ascii="Arial" w:hAnsi="Arial" w:cs="Arial"/>
                <w:sz w:val="20"/>
                <w:szCs w:val="20"/>
              </w:rPr>
              <w:t>e</w:t>
            </w:r>
            <w:r w:rsidRPr="000065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7A4A">
              <w:rPr>
                <w:rFonts w:ascii="Arial" w:hAnsi="Arial" w:cs="Arial"/>
                <w:sz w:val="20"/>
                <w:szCs w:val="20"/>
              </w:rPr>
              <w:t xml:space="preserve">točke </w:t>
            </w:r>
            <w:r w:rsidR="003A7A4A" w:rsidRPr="003A7A4A">
              <w:rPr>
                <w:rFonts w:ascii="Arial" w:hAnsi="Arial" w:cs="Arial"/>
                <w:sz w:val="20"/>
                <w:szCs w:val="20"/>
              </w:rPr>
              <w:t>Popisa del z navedbo odgovornih oseb</w:t>
            </w:r>
            <w:r w:rsidR="003A7A4A">
              <w:rPr>
                <w:rFonts w:ascii="Arial" w:hAnsi="Arial" w:cs="Arial"/>
                <w:sz w:val="20"/>
                <w:szCs w:val="20"/>
              </w:rPr>
              <w:t xml:space="preserve"> ostajajo nespremenjene</w:t>
            </w:r>
            <w:r w:rsidRPr="000065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CC248F" w14:textId="77777777" w:rsidR="004B4D8D" w:rsidRPr="00006553" w:rsidRDefault="004B4D8D" w:rsidP="008D343E">
            <w:pPr>
              <w:tabs>
                <w:tab w:val="left" w:pos="-1560"/>
                <w:tab w:val="num" w:pos="1778"/>
              </w:tabs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22A34743" w14:textId="77777777" w:rsidR="00FA4979" w:rsidRDefault="00FA4979" w:rsidP="00EE1F2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  <w:p w14:paraId="6CF1897D" w14:textId="77777777" w:rsidR="004B4D8D" w:rsidRPr="00EF5BCA" w:rsidRDefault="004B4D8D" w:rsidP="00EE1F2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  <w:p w14:paraId="09346A70" w14:textId="77777777" w:rsidR="00931E4F" w:rsidRPr="00EF5BCA" w:rsidRDefault="001C43B0" w:rsidP="00F4188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EF5BCA">
              <w:rPr>
                <w:rFonts w:ascii="Arial" w:hAnsi="Arial" w:cs="Arial"/>
                <w:sz w:val="20"/>
                <w:szCs w:val="20"/>
              </w:rPr>
              <w:t>Vsi ostali deli razpisne dokumentacije ostajajo nespremenjeni</w:t>
            </w:r>
            <w:r w:rsidR="00931E4F" w:rsidRPr="00EF5BC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7BCE160" w14:textId="77777777" w:rsidR="004B34B5" w:rsidRDefault="004B34B5" w:rsidP="00F4188E">
      <w:pPr>
        <w:pStyle w:val="Telobesedila2"/>
        <w:widowControl w:val="0"/>
        <w:rPr>
          <w:rFonts w:cs="Arial"/>
          <w:szCs w:val="20"/>
        </w:rPr>
      </w:pPr>
    </w:p>
    <w:p w14:paraId="041F148B" w14:textId="77777777" w:rsidR="004B4D8D" w:rsidRDefault="004B4D8D" w:rsidP="00F4188E">
      <w:pPr>
        <w:pStyle w:val="Telobesedila2"/>
        <w:widowControl w:val="0"/>
        <w:rPr>
          <w:rFonts w:cs="Arial"/>
          <w:szCs w:val="20"/>
        </w:rPr>
      </w:pPr>
    </w:p>
    <w:p w14:paraId="3763C4DB" w14:textId="77777777" w:rsidR="004B4D8D" w:rsidRPr="00EF5BCA" w:rsidRDefault="004B4D8D" w:rsidP="00F4188E">
      <w:pPr>
        <w:pStyle w:val="Telobesedila2"/>
        <w:widowControl w:val="0"/>
        <w:rPr>
          <w:rFonts w:cs="Arial"/>
          <w:szCs w:val="20"/>
        </w:rPr>
      </w:pPr>
    </w:p>
    <w:p w14:paraId="0983CD6B" w14:textId="77777777" w:rsidR="00F4188E" w:rsidRPr="00EF5BCA" w:rsidRDefault="004B34B5" w:rsidP="00876168">
      <w:pPr>
        <w:pStyle w:val="Telobesedila2"/>
        <w:widowControl w:val="0"/>
        <w:rPr>
          <w:rFonts w:cs="Arial"/>
          <w:szCs w:val="20"/>
        </w:rPr>
      </w:pPr>
      <w:r w:rsidRPr="00EF5BCA">
        <w:rPr>
          <w:rFonts w:cs="Arial"/>
          <w:szCs w:val="20"/>
        </w:rPr>
        <w:t>Spremembe</w:t>
      </w:r>
      <w:r w:rsidR="00556816" w:rsidRPr="00EF5BCA">
        <w:rPr>
          <w:rFonts w:cs="Arial"/>
          <w:szCs w:val="20"/>
        </w:rPr>
        <w:t xml:space="preserve"> </w:t>
      </w:r>
      <w:r w:rsidRPr="00EF5BCA">
        <w:rPr>
          <w:rFonts w:cs="Arial"/>
          <w:szCs w:val="20"/>
        </w:rPr>
        <w:t>so</w:t>
      </w:r>
      <w:r w:rsidR="00556816" w:rsidRPr="00EF5BCA">
        <w:rPr>
          <w:rFonts w:cs="Arial"/>
          <w:szCs w:val="20"/>
        </w:rPr>
        <w:t xml:space="preserve"> sestavni del razpisne dokumentacije in </w:t>
      </w:r>
      <w:r w:rsidRPr="00EF5BCA">
        <w:rPr>
          <w:rFonts w:cs="Arial"/>
          <w:szCs w:val="20"/>
        </w:rPr>
        <w:t>jih</w:t>
      </w:r>
      <w:r w:rsidR="00556816" w:rsidRPr="00EF5BCA">
        <w:rPr>
          <w:rFonts w:cs="Arial"/>
          <w:szCs w:val="20"/>
        </w:rPr>
        <w:t xml:space="preserve"> je </w:t>
      </w:r>
      <w:r w:rsidR="00F4188E" w:rsidRPr="00EF5BCA">
        <w:rPr>
          <w:rFonts w:cs="Arial"/>
          <w:szCs w:val="20"/>
        </w:rPr>
        <w:t>treba</w:t>
      </w:r>
      <w:r w:rsidR="00556816" w:rsidRPr="00EF5BCA">
        <w:rPr>
          <w:rFonts w:cs="Arial"/>
          <w:szCs w:val="20"/>
        </w:rPr>
        <w:t xml:space="preserve"> upoštevati pri pripravi ponudbe.</w:t>
      </w:r>
    </w:p>
    <w:sectPr w:rsidR="00F4188E" w:rsidRPr="00EF5B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1E7DC" w14:textId="77777777" w:rsidR="008B4571" w:rsidRDefault="008B4571">
      <w:r>
        <w:separator/>
      </w:r>
    </w:p>
  </w:endnote>
  <w:endnote w:type="continuationSeparator" w:id="0">
    <w:p w14:paraId="536F02A7" w14:textId="77777777" w:rsidR="008B4571" w:rsidRDefault="008B4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5B492" w14:textId="77777777" w:rsidR="00462325" w:rsidRDefault="0046232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57266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03E65C6B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3D2A52C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3175509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1262220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7EF7CFA8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422E97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422E97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7741611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B7F4F8E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3501E" w14:textId="77777777" w:rsidR="00A17575" w:rsidRDefault="00A17575" w:rsidP="002507C2">
    <w:pPr>
      <w:pStyle w:val="Noga"/>
      <w:ind w:firstLine="540"/>
    </w:pPr>
    <w:r>
      <w:t xml:space="preserve">  </w:t>
    </w:r>
    <w:r w:rsidR="00462325">
      <w:rPr>
        <w:noProof/>
        <w:lang w:eastAsia="sl-SI"/>
      </w:rPr>
      <w:drawing>
        <wp:inline distT="0" distB="0" distL="0" distR="0" wp14:anchorId="33809012" wp14:editId="6623CA2B">
          <wp:extent cx="546100" cy="431800"/>
          <wp:effectExtent l="0" t="0" r="6350" b="635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62325">
      <w:rPr>
        <w:noProof/>
        <w:lang w:eastAsia="sl-SI"/>
      </w:rPr>
      <w:drawing>
        <wp:inline distT="0" distB="0" distL="0" distR="0" wp14:anchorId="060FC657" wp14:editId="2638AE9B">
          <wp:extent cx="431800" cy="431800"/>
          <wp:effectExtent l="0" t="0" r="6350" b="635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62325">
      <w:rPr>
        <w:noProof/>
        <w:lang w:eastAsia="sl-SI"/>
      </w:rPr>
      <w:drawing>
        <wp:inline distT="0" distB="0" distL="0" distR="0" wp14:anchorId="678F3038" wp14:editId="7B39D238">
          <wp:extent cx="2336800" cy="342900"/>
          <wp:effectExtent l="0" t="0" r="635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CB57375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5F4E3" w14:textId="77777777" w:rsidR="008B4571" w:rsidRDefault="008B4571">
      <w:r>
        <w:separator/>
      </w:r>
    </w:p>
  </w:footnote>
  <w:footnote w:type="continuationSeparator" w:id="0">
    <w:p w14:paraId="7E059CF7" w14:textId="77777777" w:rsidR="008B4571" w:rsidRDefault="008B4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3E4B9" w14:textId="77777777" w:rsidR="00462325" w:rsidRDefault="0046232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AB705" w14:textId="77777777" w:rsidR="00462325" w:rsidRDefault="0046232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61BEF" w14:textId="77777777" w:rsidR="00462325" w:rsidRDefault="0046232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621A1F"/>
    <w:multiLevelType w:val="hybridMultilevel"/>
    <w:tmpl w:val="BB227FF0"/>
    <w:lvl w:ilvl="0" w:tplc="3AFAED02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sz w:val="16"/>
      </w:rPr>
    </w:lvl>
    <w:lvl w:ilvl="1" w:tplc="04240003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62C54A0"/>
    <w:multiLevelType w:val="hybridMultilevel"/>
    <w:tmpl w:val="7FB4B8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214088F"/>
    <w:multiLevelType w:val="hybridMultilevel"/>
    <w:tmpl w:val="04A458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4ED92934"/>
    <w:multiLevelType w:val="hybridMultilevel"/>
    <w:tmpl w:val="DE9EF7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6A631FDB"/>
    <w:multiLevelType w:val="hybridMultilevel"/>
    <w:tmpl w:val="88964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0557C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7D1732B0"/>
    <w:multiLevelType w:val="hybridMultilevel"/>
    <w:tmpl w:val="C2C6D6A0"/>
    <w:lvl w:ilvl="0" w:tplc="8DE4EC5A">
      <w:start w:val="3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07" w:hanging="360"/>
      </w:pPr>
    </w:lvl>
    <w:lvl w:ilvl="2" w:tplc="0424001B" w:tentative="1">
      <w:start w:val="1"/>
      <w:numFmt w:val="lowerRoman"/>
      <w:lvlText w:val="%3."/>
      <w:lvlJc w:val="right"/>
      <w:pPr>
        <w:ind w:left="2727" w:hanging="180"/>
      </w:pPr>
    </w:lvl>
    <w:lvl w:ilvl="3" w:tplc="0424000F" w:tentative="1">
      <w:start w:val="1"/>
      <w:numFmt w:val="decimal"/>
      <w:lvlText w:val="%4."/>
      <w:lvlJc w:val="left"/>
      <w:pPr>
        <w:ind w:left="3447" w:hanging="360"/>
      </w:pPr>
    </w:lvl>
    <w:lvl w:ilvl="4" w:tplc="04240019" w:tentative="1">
      <w:start w:val="1"/>
      <w:numFmt w:val="lowerLetter"/>
      <w:lvlText w:val="%5."/>
      <w:lvlJc w:val="left"/>
      <w:pPr>
        <w:ind w:left="4167" w:hanging="360"/>
      </w:pPr>
    </w:lvl>
    <w:lvl w:ilvl="5" w:tplc="0424001B" w:tentative="1">
      <w:start w:val="1"/>
      <w:numFmt w:val="lowerRoman"/>
      <w:lvlText w:val="%6."/>
      <w:lvlJc w:val="right"/>
      <w:pPr>
        <w:ind w:left="4887" w:hanging="180"/>
      </w:pPr>
    </w:lvl>
    <w:lvl w:ilvl="6" w:tplc="0424000F" w:tentative="1">
      <w:start w:val="1"/>
      <w:numFmt w:val="decimal"/>
      <w:lvlText w:val="%7."/>
      <w:lvlJc w:val="left"/>
      <w:pPr>
        <w:ind w:left="5607" w:hanging="360"/>
      </w:pPr>
    </w:lvl>
    <w:lvl w:ilvl="7" w:tplc="04240019" w:tentative="1">
      <w:start w:val="1"/>
      <w:numFmt w:val="lowerLetter"/>
      <w:lvlText w:val="%8."/>
      <w:lvlJc w:val="left"/>
      <w:pPr>
        <w:ind w:left="6327" w:hanging="360"/>
      </w:pPr>
    </w:lvl>
    <w:lvl w:ilvl="8" w:tplc="042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1"/>
  </w:num>
  <w:num w:numId="3">
    <w:abstractNumId w:val="23"/>
  </w:num>
  <w:num w:numId="4">
    <w:abstractNumId w:val="9"/>
  </w:num>
  <w:num w:numId="5">
    <w:abstractNumId w:val="17"/>
  </w:num>
  <w:num w:numId="6">
    <w:abstractNumId w:val="19"/>
  </w:num>
  <w:num w:numId="7">
    <w:abstractNumId w:val="15"/>
  </w:num>
  <w:num w:numId="8">
    <w:abstractNumId w:val="6"/>
  </w:num>
  <w:num w:numId="9">
    <w:abstractNumId w:val="12"/>
  </w:num>
  <w:num w:numId="10">
    <w:abstractNumId w:val="7"/>
  </w:num>
  <w:num w:numId="11">
    <w:abstractNumId w:val="0"/>
  </w:num>
  <w:num w:numId="12">
    <w:abstractNumId w:val="3"/>
  </w:num>
  <w:num w:numId="13">
    <w:abstractNumId w:val="14"/>
  </w:num>
  <w:num w:numId="14">
    <w:abstractNumId w:val="16"/>
  </w:num>
  <w:num w:numId="15">
    <w:abstractNumId w:val="13"/>
  </w:num>
  <w:num w:numId="16">
    <w:abstractNumId w:val="4"/>
  </w:num>
  <w:num w:numId="17">
    <w:abstractNumId w:val="11"/>
  </w:num>
  <w:num w:numId="18">
    <w:abstractNumId w:val="8"/>
  </w:num>
  <w:num w:numId="19">
    <w:abstractNumId w:val="20"/>
  </w:num>
  <w:num w:numId="20">
    <w:abstractNumId w:val="5"/>
  </w:num>
  <w:num w:numId="21">
    <w:abstractNumId w:val="18"/>
  </w:num>
  <w:num w:numId="22">
    <w:abstractNumId w:val="21"/>
  </w:num>
  <w:num w:numId="23">
    <w:abstractNumId w:val="22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25"/>
    <w:rsid w:val="00006553"/>
    <w:rsid w:val="000646A9"/>
    <w:rsid w:val="00134D37"/>
    <w:rsid w:val="0015592D"/>
    <w:rsid w:val="001836BB"/>
    <w:rsid w:val="00183DA3"/>
    <w:rsid w:val="001A2DF1"/>
    <w:rsid w:val="001A7DA3"/>
    <w:rsid w:val="001C43B0"/>
    <w:rsid w:val="001E4105"/>
    <w:rsid w:val="002507C2"/>
    <w:rsid w:val="002532F4"/>
    <w:rsid w:val="002616F7"/>
    <w:rsid w:val="00270FAE"/>
    <w:rsid w:val="0029430C"/>
    <w:rsid w:val="003133A6"/>
    <w:rsid w:val="00391DA3"/>
    <w:rsid w:val="003A4985"/>
    <w:rsid w:val="003A7A4A"/>
    <w:rsid w:val="003B6E61"/>
    <w:rsid w:val="003C7683"/>
    <w:rsid w:val="00422E97"/>
    <w:rsid w:val="00424A5A"/>
    <w:rsid w:val="00462325"/>
    <w:rsid w:val="00466D99"/>
    <w:rsid w:val="004B34B5"/>
    <w:rsid w:val="004B4D8D"/>
    <w:rsid w:val="004B7060"/>
    <w:rsid w:val="004C007F"/>
    <w:rsid w:val="004D70A9"/>
    <w:rsid w:val="004F738B"/>
    <w:rsid w:val="00504FA1"/>
    <w:rsid w:val="00510F1D"/>
    <w:rsid w:val="00544B48"/>
    <w:rsid w:val="00556816"/>
    <w:rsid w:val="00577777"/>
    <w:rsid w:val="005A0EA4"/>
    <w:rsid w:val="005B3896"/>
    <w:rsid w:val="005F7FF8"/>
    <w:rsid w:val="00623245"/>
    <w:rsid w:val="00637BE6"/>
    <w:rsid w:val="00676A8A"/>
    <w:rsid w:val="00681C8F"/>
    <w:rsid w:val="00693961"/>
    <w:rsid w:val="00841FD7"/>
    <w:rsid w:val="0086230B"/>
    <w:rsid w:val="00864DBF"/>
    <w:rsid w:val="00871A41"/>
    <w:rsid w:val="00876168"/>
    <w:rsid w:val="00886791"/>
    <w:rsid w:val="00891322"/>
    <w:rsid w:val="008A15F0"/>
    <w:rsid w:val="008B4571"/>
    <w:rsid w:val="008C2639"/>
    <w:rsid w:val="008D343E"/>
    <w:rsid w:val="008F314A"/>
    <w:rsid w:val="00931E4F"/>
    <w:rsid w:val="009513BD"/>
    <w:rsid w:val="009A487B"/>
    <w:rsid w:val="009B47F4"/>
    <w:rsid w:val="009C6741"/>
    <w:rsid w:val="009D352B"/>
    <w:rsid w:val="009F10FF"/>
    <w:rsid w:val="009F3FA3"/>
    <w:rsid w:val="00A05C73"/>
    <w:rsid w:val="00A17575"/>
    <w:rsid w:val="00A43713"/>
    <w:rsid w:val="00A5237C"/>
    <w:rsid w:val="00A6626B"/>
    <w:rsid w:val="00A90C16"/>
    <w:rsid w:val="00AA752B"/>
    <w:rsid w:val="00AB6E6C"/>
    <w:rsid w:val="00AC619E"/>
    <w:rsid w:val="00AD4ACD"/>
    <w:rsid w:val="00B05C73"/>
    <w:rsid w:val="00B1633A"/>
    <w:rsid w:val="00B20580"/>
    <w:rsid w:val="00B235A0"/>
    <w:rsid w:val="00B43760"/>
    <w:rsid w:val="00B658B2"/>
    <w:rsid w:val="00BA38BA"/>
    <w:rsid w:val="00BB5835"/>
    <w:rsid w:val="00BD67C6"/>
    <w:rsid w:val="00C42764"/>
    <w:rsid w:val="00C46422"/>
    <w:rsid w:val="00CA4E4F"/>
    <w:rsid w:val="00D555D3"/>
    <w:rsid w:val="00D6575E"/>
    <w:rsid w:val="00DA404A"/>
    <w:rsid w:val="00E14A73"/>
    <w:rsid w:val="00E30FBB"/>
    <w:rsid w:val="00E40589"/>
    <w:rsid w:val="00E51016"/>
    <w:rsid w:val="00EA120A"/>
    <w:rsid w:val="00EB24F7"/>
    <w:rsid w:val="00EE1F2E"/>
    <w:rsid w:val="00EF5BCA"/>
    <w:rsid w:val="00F4188E"/>
    <w:rsid w:val="00FA1E40"/>
    <w:rsid w:val="00FA4979"/>
    <w:rsid w:val="00FB7714"/>
    <w:rsid w:val="00FC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E14F843"/>
  <w15:docId w15:val="{36719E89-FB59-4046-B92A-258C5D5C3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1A2DF1"/>
    <w:pPr>
      <w:ind w:left="720"/>
      <w:contextualSpacing/>
    </w:pPr>
  </w:style>
  <w:style w:type="character" w:customStyle="1" w:styleId="Telobesedila2Znak">
    <w:name w:val="Telo besedila 2 Znak"/>
    <w:basedOn w:val="Privzetapisavaodstavka"/>
    <w:link w:val="Telobesedila2"/>
    <w:rsid w:val="00F4188E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647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creator>Administrator</dc:creator>
  <cp:lastModifiedBy>SBrodt</cp:lastModifiedBy>
  <cp:revision>6</cp:revision>
  <cp:lastPrinted>2025-12-22T12:18:00Z</cp:lastPrinted>
  <dcterms:created xsi:type="dcterms:W3CDTF">2025-12-19T09:00:00Z</dcterms:created>
  <dcterms:modified xsi:type="dcterms:W3CDTF">2025-12-22T12:18:00Z</dcterms:modified>
</cp:coreProperties>
</file>